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center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noProof/>
          <w:color w:val="000000"/>
        </w:rPr>
        <w:drawing>
          <wp:inline distT="0" distB="0" distL="0" distR="0">
            <wp:extent cx="990600" cy="1165860"/>
            <wp:effectExtent l="19050" t="0" r="0" b="0"/>
            <wp:docPr id="7" name="Рисунок 7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 w:rsidRPr="00DE3606">
        <w:rPr>
          <w:rFonts w:ascii="Arial" w:hAnsi="Arial" w:cs="Arial"/>
          <w:b/>
          <w:bCs/>
          <w:color w:val="000000"/>
        </w:rPr>
        <w:t>ПРАВИТЕЛЬСТВО РОССИЙСКОЙ ФЕДЕРАЦИИ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t> 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36"/>
      <w:bookmarkEnd w:id="0"/>
      <w:r w:rsidRPr="00DE3606">
        <w:rPr>
          <w:rFonts w:ascii="Arial" w:hAnsi="Arial" w:cs="Arial"/>
          <w:b/>
          <w:bCs/>
          <w:color w:val="000000"/>
        </w:rPr>
        <w:t>ПОСТАНОВЛЕНИЕ</w:t>
      </w:r>
      <w:r w:rsidRPr="00DE3606">
        <w:rPr>
          <w:rFonts w:ascii="Arial" w:hAnsi="Arial" w:cs="Arial"/>
          <w:b/>
          <w:bCs/>
          <w:color w:val="000000"/>
        </w:rPr>
        <w:br/>
        <w:t>от 6 февраля 2006 г. N 74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t> 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 w:rsidRPr="00DE3606">
        <w:rPr>
          <w:rFonts w:ascii="Arial" w:hAnsi="Arial" w:cs="Arial"/>
          <w:b/>
          <w:bCs/>
          <w:color w:val="000000"/>
        </w:rPr>
        <w:t>ОБ УТВЕРЖДЕНИИ ПЕРЕЧНЯ ДОЛЖНОСТНЫХ ЛИЦ, ЗА ПОДПИСЬЮ КОТОРЫХ ТЕЛЕГРАММЫ КАТЕГОРИЙ "ПРЕЗИДЕНТ РОССИЙСКОЙ ФЕДЕРАЦИИ", "ПРЕДСЕДАТЕЛЬ ПРАВИТЕЛЬСТВА РОССИЙСКОЙ ФЕДЕРАЦИИ", "ВЫСШАЯ ПРАВИТЕЛЬСТВЕННАЯ" И "ПРАВИТЕЛЬСТВЕННАЯ" ПЕРЕДАЮТСЯ В ПРИОРИТЕТНОМ ПОРЯДКЕ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t> 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center"/>
        <w:textAlignment w:val="top"/>
        <w:rPr>
          <w:rFonts w:ascii="Arial" w:hAnsi="Arial" w:cs="Arial"/>
          <w:color w:val="000000"/>
        </w:rPr>
      </w:pPr>
      <w:proofErr w:type="gramStart"/>
      <w:r w:rsidRPr="00DE3606">
        <w:rPr>
          <w:rFonts w:ascii="Arial" w:hAnsi="Arial" w:cs="Arial"/>
          <w:color w:val="000000"/>
        </w:rPr>
        <w:t>(в ред. Постановлений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 w:rsidRPr="00DE3606">
          <w:rPr>
            <w:rStyle w:val="a3"/>
            <w:rFonts w:ascii="Arial" w:hAnsi="Arial" w:cs="Arial"/>
            <w:color w:val="0066CC"/>
          </w:rPr>
          <w:t>от 14.07.2006 N 436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DE3606">
          <w:rPr>
            <w:rStyle w:val="a3"/>
            <w:rFonts w:ascii="Arial" w:hAnsi="Arial" w:cs="Arial"/>
            <w:color w:val="0066CC"/>
          </w:rPr>
          <w:t>от 08.10.2007 N 654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DE3606">
          <w:rPr>
            <w:rStyle w:val="a3"/>
            <w:rFonts w:ascii="Arial" w:hAnsi="Arial" w:cs="Arial"/>
            <w:color w:val="0066CC"/>
          </w:rPr>
          <w:t>от 28.03.2008 N 221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DE3606">
          <w:rPr>
            <w:rStyle w:val="a3"/>
            <w:rFonts w:ascii="Arial" w:hAnsi="Arial" w:cs="Arial"/>
            <w:color w:val="0066CC"/>
          </w:rPr>
          <w:t>от 03.06.2008 N 425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DE3606">
          <w:rPr>
            <w:rStyle w:val="a3"/>
            <w:rFonts w:ascii="Arial" w:hAnsi="Arial" w:cs="Arial"/>
            <w:color w:val="0066CC"/>
          </w:rPr>
          <w:t>от 19.11.2008 N 854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DE3606">
          <w:rPr>
            <w:rStyle w:val="a3"/>
            <w:rFonts w:ascii="Arial" w:hAnsi="Arial" w:cs="Arial"/>
            <w:color w:val="0066CC"/>
          </w:rPr>
          <w:t>от 08.05.2009 N 405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 w:rsidRPr="00DE3606">
          <w:rPr>
            <w:rStyle w:val="a3"/>
            <w:rFonts w:ascii="Arial" w:hAnsi="Arial" w:cs="Arial"/>
            <w:color w:val="0066CC"/>
          </w:rPr>
          <w:t>от 31.12.2009 N 1187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bookmarkStart w:id="1" w:name="l78"/>
      <w:bookmarkEnd w:id="1"/>
      <w:r w:rsidRPr="00DE3606">
        <w:rPr>
          <w:rFonts w:ascii="Arial" w:hAnsi="Arial" w:cs="Arial"/>
          <w:color w:val="000000"/>
        </w:rPr>
        <w:fldChar w:fldCharType="begin"/>
      </w:r>
      <w:r w:rsidRPr="00DE3606">
        <w:rPr>
          <w:rFonts w:ascii="Arial" w:hAnsi="Arial" w:cs="Arial"/>
          <w:color w:val="000000"/>
        </w:rPr>
        <w:instrText xml:space="preserve"> HYPERLINK "http://www.referent.ru/1/152034?l0" </w:instrText>
      </w:r>
      <w:r w:rsidRPr="00DE3606">
        <w:rPr>
          <w:rFonts w:ascii="Arial" w:hAnsi="Arial" w:cs="Arial"/>
          <w:color w:val="000000"/>
        </w:rPr>
        <w:fldChar w:fldCharType="separate"/>
      </w:r>
      <w:r w:rsidRPr="00DE3606">
        <w:rPr>
          <w:rStyle w:val="a3"/>
          <w:rFonts w:ascii="Arial" w:hAnsi="Arial" w:cs="Arial"/>
          <w:color w:val="0066CC"/>
        </w:rPr>
        <w:t>от 17.03.2010 N 161</w:t>
      </w:r>
      <w:r w:rsidRPr="00DE3606">
        <w:rPr>
          <w:rFonts w:ascii="Arial" w:hAnsi="Arial" w:cs="Arial"/>
          <w:color w:val="000000"/>
        </w:rPr>
        <w:fldChar w:fldCharType="end"/>
      </w:r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 w:rsidRPr="00DE3606">
          <w:rPr>
            <w:rStyle w:val="a3"/>
            <w:rFonts w:ascii="Arial" w:hAnsi="Arial" w:cs="Arial"/>
            <w:color w:val="0066CC"/>
          </w:rPr>
          <w:t>от 21.06.2010 N 463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 w:rsidRPr="00DE3606">
          <w:rPr>
            <w:rStyle w:val="a3"/>
            <w:rFonts w:ascii="Arial" w:hAnsi="Arial" w:cs="Arial"/>
            <w:color w:val="0066CC"/>
          </w:rPr>
          <w:t>от 07.12.2011 N 1013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 w:rsidRPr="00DE3606">
          <w:rPr>
            <w:rStyle w:val="a3"/>
            <w:rFonts w:ascii="Arial" w:hAnsi="Arial" w:cs="Arial"/>
            <w:color w:val="0066CC"/>
          </w:rPr>
          <w:t>от 17.09.2013 N 812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5" w:history="1">
        <w:r w:rsidRPr="00DE3606">
          <w:rPr>
            <w:rStyle w:val="a3"/>
            <w:rFonts w:ascii="Arial" w:hAnsi="Arial" w:cs="Arial"/>
            <w:color w:val="0066CC"/>
          </w:rPr>
          <w:t>от 15.04.2014 N 333</w:t>
        </w:r>
      </w:hyperlink>
      <w:r w:rsidRPr="00DE3606">
        <w:rPr>
          <w:rFonts w:ascii="Arial" w:hAnsi="Arial" w:cs="Arial"/>
          <w:color w:val="000000"/>
        </w:rPr>
        <w:t>)</w:t>
      </w:r>
      <w:proofErr w:type="gramEnd"/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2" w:name="l74"/>
      <w:bookmarkEnd w:id="2"/>
      <w:r w:rsidRPr="00DE3606">
        <w:rPr>
          <w:rFonts w:ascii="Arial" w:hAnsi="Arial" w:cs="Arial"/>
          <w:color w:val="000000"/>
        </w:rPr>
        <w:t>Правительство Российской Федерации постановляет: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3" w:name="l71"/>
      <w:bookmarkEnd w:id="3"/>
      <w:r w:rsidRPr="00DE3606">
        <w:rPr>
          <w:rFonts w:ascii="Arial" w:hAnsi="Arial" w:cs="Arial"/>
          <w:color w:val="000000"/>
        </w:rPr>
        <w:t>1. Утвердить прилагаемый перечень должностных лиц, за подписью которых телеграммы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bookmarkStart w:id="4" w:name="l70"/>
      <w:bookmarkEnd w:id="4"/>
      <w:r w:rsidRPr="00DE3606">
        <w:rPr>
          <w:rFonts w:ascii="Arial" w:hAnsi="Arial" w:cs="Arial"/>
          <w:color w:val="000000"/>
        </w:rPr>
        <w:t>категорий "Президент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bookmarkStart w:id="5" w:name="l37"/>
      <w:bookmarkEnd w:id="5"/>
      <w:r w:rsidRPr="00DE3606">
        <w:rPr>
          <w:rFonts w:ascii="Arial" w:hAnsi="Arial" w:cs="Arial"/>
          <w:color w:val="000000"/>
        </w:rPr>
        <w:t>Российской Федерации", "Председатель Правительства Российской Федерации", "высшая правительственная" и "правительственная" передаются в приоритетном порядке, и ввести его в действие с 1 февраля 2006 г.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6" w:anchor="l12" w:history="1">
        <w:r w:rsidRPr="00DE3606">
          <w:rPr>
            <w:rStyle w:val="a3"/>
            <w:rFonts w:ascii="Arial" w:hAnsi="Arial" w:cs="Arial"/>
            <w:color w:val="0066CC"/>
          </w:rPr>
          <w:t>от 03.06.2008 N 425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2. Признать утратившими силу с 1 февраля 2006 г.: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Постановление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7" w:history="1">
        <w:r w:rsidRPr="00DE3606">
          <w:rPr>
            <w:rStyle w:val="a3"/>
            <w:rFonts w:ascii="Arial" w:hAnsi="Arial" w:cs="Arial"/>
            <w:color w:val="0066CC"/>
          </w:rPr>
          <w:t>от 11 декабря 1997 г. N 1543</w:t>
        </w:r>
      </w:hyperlink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t>"Об утверждении перечня лиц, за подписью которых телеграммы категорий "Президент Российской Федерации", "высшая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bookmarkStart w:id="6" w:name="l72"/>
      <w:bookmarkEnd w:id="6"/>
      <w:r w:rsidRPr="00DE3606">
        <w:rPr>
          <w:rFonts w:ascii="Arial" w:hAnsi="Arial" w:cs="Arial"/>
          <w:color w:val="000000"/>
        </w:rPr>
        <w:t>правительственная" и "правительственная" передаются в приоритетном порядке" (Собрание законодательства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bookmarkStart w:id="7" w:name="l51"/>
      <w:bookmarkEnd w:id="7"/>
      <w:r w:rsidRPr="00DE3606">
        <w:rPr>
          <w:rFonts w:ascii="Arial" w:hAnsi="Arial" w:cs="Arial"/>
          <w:color w:val="000000"/>
        </w:rPr>
        <w:t>Российской Федерации, 1997, N 51, ст. 5806);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8" w:name="l38"/>
      <w:bookmarkEnd w:id="8"/>
      <w:proofErr w:type="gramStart"/>
      <w:r w:rsidRPr="00DE3606">
        <w:rPr>
          <w:rFonts w:ascii="Arial" w:hAnsi="Arial" w:cs="Arial"/>
          <w:color w:val="000000"/>
        </w:rPr>
        <w:t>Постановление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8" w:history="1">
        <w:r w:rsidRPr="00DE3606">
          <w:rPr>
            <w:rStyle w:val="a3"/>
            <w:rFonts w:ascii="Arial" w:hAnsi="Arial" w:cs="Arial"/>
            <w:color w:val="0066CC"/>
          </w:rPr>
          <w:t>от 5 февраля 1999 г. N 131</w:t>
        </w:r>
      </w:hyperlink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t>"О внесении изменений и дополнений в перечень лиц, за подписью которых телеграммы категорий "Президент Российской Федерации", "высшая правительственная" и "правительственная" передаются в приоритетном порядке, утвержденный Постановлением Правительства Российской Федерации от 11 декабря 1997 г. N 1543" (Собрание законодательства Российской Федерации, 1999, N 7, ст. 915);</w:t>
      </w:r>
      <w:proofErr w:type="gramEnd"/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9" w:name="l52"/>
      <w:bookmarkEnd w:id="9"/>
      <w:proofErr w:type="gramStart"/>
      <w:r w:rsidRPr="00DE3606">
        <w:rPr>
          <w:rFonts w:ascii="Arial" w:hAnsi="Arial" w:cs="Arial"/>
          <w:color w:val="000000"/>
        </w:rPr>
        <w:t>Постановление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19" w:history="1">
        <w:r w:rsidRPr="00DE3606">
          <w:rPr>
            <w:rStyle w:val="a3"/>
            <w:rFonts w:ascii="Arial" w:hAnsi="Arial" w:cs="Arial"/>
            <w:color w:val="0066CC"/>
          </w:rPr>
          <w:t>от 2 февраля 2001 г. N 82</w:t>
        </w:r>
      </w:hyperlink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t>"О внесении изменений в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bookmarkStart w:id="10" w:name="l39"/>
      <w:bookmarkEnd w:id="10"/>
      <w:r w:rsidRPr="00DE3606">
        <w:rPr>
          <w:rFonts w:ascii="Arial" w:hAnsi="Arial" w:cs="Arial"/>
          <w:color w:val="000000"/>
        </w:rPr>
        <w:t>перечень лиц, за подписью которых телеграммы категорий "Президент Российской Федерации", "высшая правительственная" и "правительственная" передаются в приоритетном порядке, утвержденный Постановлением Правительства Российской Федерации от 11 декабря 1997 г. N 1543" (Собрание законодательства Российской Федерации, 2001, N 7, ст. 650).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</w:t>
      </w:r>
      <w:proofErr w:type="gramEnd"/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righ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i/>
          <w:iCs/>
          <w:color w:val="000000"/>
        </w:rPr>
        <w:t>Председатель Правительства</w:t>
      </w:r>
      <w:r w:rsidRPr="00DE360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</w:r>
      <w:r w:rsidRPr="00DE3606">
        <w:rPr>
          <w:rFonts w:ascii="Arial" w:hAnsi="Arial" w:cs="Arial"/>
          <w:i/>
          <w:iCs/>
          <w:color w:val="000000"/>
        </w:rPr>
        <w:t>Российской Федерации</w:t>
      </w:r>
      <w:r w:rsidRPr="00DE360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</w:r>
      <w:r w:rsidRPr="00DE3606">
        <w:rPr>
          <w:rFonts w:ascii="Arial" w:hAnsi="Arial" w:cs="Arial"/>
          <w:i/>
          <w:iCs/>
          <w:color w:val="000000"/>
        </w:rPr>
        <w:t>М.ФРАДКОВ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lastRenderedPageBreak/>
        <w:t> </w:t>
      </w:r>
      <w:r w:rsidRPr="00DE3606">
        <w:rPr>
          <w:rFonts w:ascii="Arial" w:hAnsi="Arial" w:cs="Arial"/>
          <w:color w:val="000000"/>
        </w:rPr>
        <w:br/>
        <w:t> </w:t>
      </w:r>
      <w:r w:rsidRPr="00DE3606">
        <w:rPr>
          <w:rFonts w:ascii="Arial" w:hAnsi="Arial" w:cs="Arial"/>
          <w:color w:val="000000"/>
        </w:rPr>
        <w:br/>
        <w:t> 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righ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i/>
          <w:iCs/>
          <w:color w:val="000000"/>
        </w:rPr>
        <w:t>УТВЕРЖДЕН</w:t>
      </w:r>
      <w:r w:rsidRPr="00DE360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</w:r>
      <w:r w:rsidRPr="00DE3606">
        <w:rPr>
          <w:rFonts w:ascii="Arial" w:hAnsi="Arial" w:cs="Arial"/>
          <w:i/>
          <w:iCs/>
          <w:color w:val="000000"/>
        </w:rPr>
        <w:t>Постановлением Правительства</w:t>
      </w:r>
      <w:r w:rsidRPr="00DE360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</w:r>
      <w:r w:rsidRPr="00DE3606">
        <w:rPr>
          <w:rFonts w:ascii="Arial" w:hAnsi="Arial" w:cs="Arial"/>
          <w:i/>
          <w:iCs/>
          <w:color w:val="000000"/>
        </w:rPr>
        <w:t>Российской Федерации</w:t>
      </w:r>
      <w:r w:rsidRPr="00DE360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</w:r>
      <w:r w:rsidRPr="00DE3606">
        <w:rPr>
          <w:rFonts w:ascii="Arial" w:hAnsi="Arial" w:cs="Arial"/>
          <w:i/>
          <w:iCs/>
          <w:color w:val="000000"/>
        </w:rPr>
        <w:t>от 6 февраля 2006 г. N 74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t> 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11" w:name="h53"/>
      <w:bookmarkEnd w:id="11"/>
      <w:r w:rsidRPr="00DE3606">
        <w:rPr>
          <w:rFonts w:ascii="Arial" w:hAnsi="Arial" w:cs="Arial"/>
          <w:b/>
          <w:bCs/>
          <w:color w:val="000000"/>
        </w:rPr>
        <w:t>ПЕРЕЧЕНЬ</w:t>
      </w:r>
      <w:r w:rsidRPr="00DE360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E3606">
        <w:rPr>
          <w:rFonts w:ascii="Arial" w:hAnsi="Arial" w:cs="Arial"/>
          <w:b/>
          <w:bCs/>
          <w:color w:val="000000"/>
        </w:rPr>
        <w:br/>
      </w:r>
      <w:bookmarkStart w:id="12" w:name="h55"/>
      <w:bookmarkStart w:id="13" w:name="l54"/>
      <w:bookmarkEnd w:id="12"/>
      <w:bookmarkEnd w:id="13"/>
      <w:r w:rsidRPr="00DE3606">
        <w:rPr>
          <w:rFonts w:ascii="Arial" w:hAnsi="Arial" w:cs="Arial"/>
          <w:b/>
          <w:bCs/>
          <w:color w:val="000000"/>
        </w:rPr>
        <w:t>ДОЛЖНОСТНЫХ ЛИЦ, ЗА ПОДПИСЬЮ КОТОРЫХ ТЕЛЕГРАММЫ КАТЕГОРИЙ "ПРЕЗИДЕНТ</w:t>
      </w:r>
      <w:r w:rsidRPr="00DE3606">
        <w:rPr>
          <w:rStyle w:val="apple-converted-space"/>
          <w:rFonts w:ascii="Arial" w:hAnsi="Arial" w:cs="Arial"/>
          <w:b/>
          <w:bCs/>
          <w:color w:val="000000"/>
        </w:rPr>
        <w:t> </w:t>
      </w:r>
      <w:bookmarkStart w:id="14" w:name="l40"/>
      <w:bookmarkEnd w:id="14"/>
      <w:r w:rsidRPr="00DE3606">
        <w:rPr>
          <w:rFonts w:ascii="Arial" w:hAnsi="Arial" w:cs="Arial"/>
          <w:b/>
          <w:bCs/>
          <w:color w:val="000000"/>
        </w:rPr>
        <w:t>РОССИЙСКОЙ ФЕДЕРАЦИИ", "ПРЕДСЕДАТЕЛЬ ПРАВИТЕЛЬСТВА РОССИЙСКОЙ ФЕДЕРАЦИИ", "ВЫСШАЯ ПРАВИТЕЛЬСТВЕННАЯ" И "ПРАВИТЕЛЬСТВЕННАЯ" ПЕРЕДАЮТСЯ В ПРИОРИТЕТНОМ ПОРЯДКЕ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t> 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jc w:val="center"/>
        <w:textAlignment w:val="top"/>
        <w:rPr>
          <w:rFonts w:ascii="Arial" w:hAnsi="Arial" w:cs="Arial"/>
          <w:color w:val="000000"/>
        </w:rPr>
      </w:pPr>
      <w:proofErr w:type="gramStart"/>
      <w:r w:rsidRPr="00DE3606">
        <w:rPr>
          <w:rFonts w:ascii="Arial" w:hAnsi="Arial" w:cs="Arial"/>
          <w:color w:val="000000"/>
        </w:rPr>
        <w:t>(в ред. Постановлений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0" w:history="1">
        <w:r w:rsidRPr="00DE3606">
          <w:rPr>
            <w:rStyle w:val="a3"/>
            <w:rFonts w:ascii="Arial" w:hAnsi="Arial" w:cs="Arial"/>
            <w:color w:val="0066CC"/>
          </w:rPr>
          <w:t>от 14.07.2006 N 436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1" w:history="1">
        <w:r w:rsidRPr="00DE3606">
          <w:rPr>
            <w:rStyle w:val="a3"/>
            <w:rFonts w:ascii="Arial" w:hAnsi="Arial" w:cs="Arial"/>
            <w:color w:val="0066CC"/>
          </w:rPr>
          <w:t>от 08.10.2007 N 654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2" w:history="1">
        <w:r w:rsidRPr="00DE3606">
          <w:rPr>
            <w:rStyle w:val="a3"/>
            <w:rFonts w:ascii="Arial" w:hAnsi="Arial" w:cs="Arial"/>
            <w:color w:val="0066CC"/>
          </w:rPr>
          <w:t>от 28.03.2008 N 221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3" w:history="1">
        <w:r w:rsidRPr="00DE3606">
          <w:rPr>
            <w:rStyle w:val="a3"/>
            <w:rFonts w:ascii="Arial" w:hAnsi="Arial" w:cs="Arial"/>
            <w:color w:val="0066CC"/>
          </w:rPr>
          <w:t>от 03.06.2008 N 425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4" w:history="1">
        <w:r w:rsidRPr="00DE3606">
          <w:rPr>
            <w:rStyle w:val="a3"/>
            <w:rFonts w:ascii="Arial" w:hAnsi="Arial" w:cs="Arial"/>
            <w:color w:val="0066CC"/>
          </w:rPr>
          <w:t>от 19.11.2008 N 854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5" w:history="1">
        <w:r w:rsidRPr="00DE3606">
          <w:rPr>
            <w:rStyle w:val="a3"/>
            <w:rFonts w:ascii="Arial" w:hAnsi="Arial" w:cs="Arial"/>
            <w:color w:val="0066CC"/>
          </w:rPr>
          <w:t>от 08.05.2009 N 405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6" w:history="1">
        <w:r w:rsidRPr="00DE3606">
          <w:rPr>
            <w:rStyle w:val="a3"/>
            <w:rFonts w:ascii="Arial" w:hAnsi="Arial" w:cs="Arial"/>
            <w:color w:val="0066CC"/>
          </w:rPr>
          <w:t>от 31.12.2009 N 1187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7" w:history="1">
        <w:r w:rsidRPr="00DE3606">
          <w:rPr>
            <w:rStyle w:val="a3"/>
            <w:rFonts w:ascii="Arial" w:hAnsi="Arial" w:cs="Arial"/>
            <w:color w:val="0066CC"/>
          </w:rPr>
          <w:t>от 17.03.2010 N 161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8" w:history="1">
        <w:r w:rsidRPr="00DE3606">
          <w:rPr>
            <w:rStyle w:val="a3"/>
            <w:rFonts w:ascii="Arial" w:hAnsi="Arial" w:cs="Arial"/>
            <w:color w:val="0066CC"/>
          </w:rPr>
          <w:t>от 21.06.2010 N 463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29" w:anchor="l27" w:history="1">
        <w:r w:rsidRPr="00DE3606">
          <w:rPr>
            <w:rStyle w:val="a3"/>
            <w:rFonts w:ascii="Arial" w:hAnsi="Arial" w:cs="Arial"/>
            <w:color w:val="0066CC"/>
          </w:rPr>
          <w:t>от 07.12.2011 N 1013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0" w:history="1">
        <w:r w:rsidRPr="00DE3606">
          <w:rPr>
            <w:rStyle w:val="a3"/>
            <w:rFonts w:ascii="Arial" w:hAnsi="Arial" w:cs="Arial"/>
            <w:color w:val="0066CC"/>
          </w:rPr>
          <w:t>от 17.09.2013 N 812</w:t>
        </w:r>
      </w:hyperlink>
      <w:r w:rsidRPr="00DE3606">
        <w:rPr>
          <w:rFonts w:ascii="Arial" w:hAnsi="Arial" w:cs="Arial"/>
          <w:color w:val="000000"/>
        </w:rPr>
        <w:t>,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1" w:anchor="l42" w:history="1">
        <w:r w:rsidRPr="00DE3606">
          <w:rPr>
            <w:rStyle w:val="a3"/>
            <w:rFonts w:ascii="Arial" w:hAnsi="Arial" w:cs="Arial"/>
            <w:color w:val="0066CC"/>
          </w:rPr>
          <w:t>от 15.04.2014 N 333</w:t>
        </w:r>
      </w:hyperlink>
      <w:r w:rsidRPr="00DE3606">
        <w:rPr>
          <w:rFonts w:ascii="Arial" w:hAnsi="Arial" w:cs="Arial"/>
          <w:color w:val="000000"/>
        </w:rPr>
        <w:t>)</w:t>
      </w:r>
      <w:proofErr w:type="gramEnd"/>
    </w:p>
    <w:p w:rsid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1. Телеграммы категории "Президент Российской Федерации"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15" w:name="l83"/>
      <w:bookmarkEnd w:id="15"/>
      <w:r w:rsidRPr="00DE3606">
        <w:rPr>
          <w:rFonts w:ascii="Arial" w:hAnsi="Arial" w:cs="Arial"/>
          <w:color w:val="000000"/>
        </w:rPr>
        <w:t>Президент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16" w:name="l79"/>
      <w:bookmarkEnd w:id="16"/>
      <w:r w:rsidRPr="00DE3606">
        <w:rPr>
          <w:rFonts w:ascii="Arial" w:hAnsi="Arial" w:cs="Arial"/>
          <w:color w:val="000000"/>
        </w:rPr>
        <w:t>1.1. Телеграммы категории "Председатель Правительства Российской Федерации"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17" w:name="l76"/>
      <w:bookmarkEnd w:id="17"/>
      <w:r w:rsidRPr="00DE3606">
        <w:rPr>
          <w:rFonts w:ascii="Arial" w:hAnsi="Arial" w:cs="Arial"/>
          <w:color w:val="000000"/>
        </w:rPr>
        <w:t>Председатель Правительства Российской Федерации</w:t>
      </w:r>
      <w:r w:rsidRPr="00DE3606">
        <w:rPr>
          <w:rFonts w:ascii="Arial" w:hAnsi="Arial" w:cs="Arial"/>
          <w:color w:val="000000"/>
        </w:rPr>
        <w:br/>
        <w:t>    </w:t>
      </w:r>
      <w:bookmarkStart w:id="18" w:name="l73"/>
      <w:bookmarkEnd w:id="18"/>
      <w:r w:rsidRPr="00DE3606">
        <w:rPr>
          <w:rFonts w:ascii="Arial" w:hAnsi="Arial" w:cs="Arial"/>
          <w:color w:val="000000"/>
        </w:rPr>
        <w:t>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2" w:anchor="l12" w:history="1">
        <w:r w:rsidRPr="00DE3606">
          <w:rPr>
            <w:rStyle w:val="a3"/>
            <w:rFonts w:ascii="Arial" w:hAnsi="Arial" w:cs="Arial"/>
            <w:color w:val="0066CC"/>
          </w:rPr>
          <w:t>от 03.06.2008 N 425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</w:t>
      </w:r>
      <w:r w:rsidRPr="00DE3606">
        <w:rPr>
          <w:rFonts w:ascii="Arial" w:hAnsi="Arial" w:cs="Arial"/>
          <w:color w:val="000000"/>
        </w:rPr>
        <w:br/>
        <w:t xml:space="preserve">    2. </w:t>
      </w:r>
      <w:proofErr w:type="gramStart"/>
      <w:r w:rsidRPr="00DE3606">
        <w:rPr>
          <w:rFonts w:ascii="Arial" w:hAnsi="Arial" w:cs="Arial"/>
          <w:color w:val="000000"/>
        </w:rPr>
        <w:t>Телеграммы категории "высшая правительственная"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Заместители Председателя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3" w:anchor="l12" w:history="1">
        <w:r w:rsidRPr="00DE3606">
          <w:rPr>
            <w:rStyle w:val="a3"/>
            <w:rFonts w:ascii="Arial" w:hAnsi="Arial" w:cs="Arial"/>
            <w:color w:val="0066CC"/>
          </w:rPr>
          <w:t>от 03.06.2008 N 425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Председатель Совета Федерации Федерального Собрания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19" w:name="l64"/>
      <w:bookmarkEnd w:id="19"/>
      <w:r w:rsidRPr="00DE3606">
        <w:rPr>
          <w:rFonts w:ascii="Arial" w:hAnsi="Arial" w:cs="Arial"/>
          <w:color w:val="000000"/>
        </w:rPr>
        <w:t>Председатель Государственной Думы Федерального Собрания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20" w:name="l56"/>
      <w:bookmarkEnd w:id="20"/>
      <w:r w:rsidRPr="00DE3606">
        <w:rPr>
          <w:rFonts w:ascii="Arial" w:hAnsi="Arial" w:cs="Arial"/>
          <w:color w:val="000000"/>
        </w:rPr>
        <w:t>Председатель Конституционного Суда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21" w:name="l41"/>
      <w:bookmarkEnd w:id="21"/>
      <w:r w:rsidRPr="00DE3606">
        <w:rPr>
          <w:rFonts w:ascii="Arial" w:hAnsi="Arial" w:cs="Arial"/>
          <w:color w:val="000000"/>
        </w:rPr>
        <w:t>Председатель Верховного Суда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Председатель Высшего Арбитражного Суда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Руководитель Администрации Президента Российской Федерации и</w:t>
      </w:r>
      <w:proofErr w:type="gramEnd"/>
      <w:r w:rsidRPr="00DE3606">
        <w:rPr>
          <w:rFonts w:ascii="Arial" w:hAnsi="Arial" w:cs="Arial"/>
          <w:color w:val="000000"/>
        </w:rPr>
        <w:t xml:space="preserve">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Заместитель Председателя Правительства Российской Федерации - Руководитель Аппарата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4" w:anchor="l64" w:history="1">
        <w:r w:rsidRPr="00DE3606">
          <w:rPr>
            <w:rStyle w:val="a3"/>
            <w:rFonts w:ascii="Arial" w:hAnsi="Arial" w:cs="Arial"/>
            <w:color w:val="0066CC"/>
          </w:rPr>
          <w:t>от 28.03.2008 N 221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Секретарь Совета Безопасности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Помощники Президента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22" w:name="l68"/>
      <w:bookmarkEnd w:id="22"/>
      <w:r w:rsidRPr="00DE3606">
        <w:rPr>
          <w:rFonts w:ascii="Arial" w:hAnsi="Arial" w:cs="Arial"/>
          <w:color w:val="000000"/>
        </w:rPr>
        <w:t>Помощники Президента Российской Федерации - начальники управлений Президента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</w:t>
      </w:r>
      <w:r w:rsidRPr="00DE3606">
        <w:rPr>
          <w:rFonts w:ascii="Arial" w:hAnsi="Arial" w:cs="Arial"/>
          <w:color w:val="000000"/>
        </w:rPr>
        <w:br/>
        <w:t>   </w:t>
      </w:r>
    </w:p>
    <w:p w:rsid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</w:p>
    <w:p w:rsid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</w:p>
    <w:p w:rsid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lastRenderedPageBreak/>
        <w:t xml:space="preserve"> 3. </w:t>
      </w:r>
      <w:proofErr w:type="gramStart"/>
      <w:r w:rsidRPr="00DE3606">
        <w:rPr>
          <w:rFonts w:ascii="Arial" w:hAnsi="Arial" w:cs="Arial"/>
          <w:color w:val="000000"/>
        </w:rPr>
        <w:t>Телеграммы категории "правительственная"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23" w:name="l42"/>
      <w:bookmarkEnd w:id="23"/>
      <w:r w:rsidRPr="00DE3606">
        <w:rPr>
          <w:rFonts w:ascii="Arial" w:hAnsi="Arial" w:cs="Arial"/>
          <w:color w:val="000000"/>
        </w:rPr>
        <w:t>Министры Российской Федерации (федеральные министры) и их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Генеральный директор Министерства иностранных дел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Руководители (директора) и заместители руководителей (директоров) государственных комитетов, федеральных служб и агентств, руководство которыми осуществляют Президент Российской Федерации и Правительство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5" w:anchor="l64" w:history="1">
        <w:r w:rsidRPr="00DE3606">
          <w:rPr>
            <w:rStyle w:val="a3"/>
            <w:rFonts w:ascii="Arial" w:hAnsi="Arial" w:cs="Arial"/>
            <w:color w:val="0066CC"/>
          </w:rPr>
          <w:t>от 28.03.2008 N 221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Руководители федеральных служб и агентств, подведомственных федеральным министерствам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24" w:name="l69"/>
      <w:bookmarkEnd w:id="24"/>
      <w:r w:rsidRPr="00DE3606">
        <w:rPr>
          <w:rFonts w:ascii="Arial" w:hAnsi="Arial" w:cs="Arial"/>
          <w:color w:val="000000"/>
        </w:rPr>
        <w:t>Заместители Руководителя Аппарата</w:t>
      </w:r>
      <w:proofErr w:type="gramEnd"/>
      <w:r w:rsidRPr="00DE3606">
        <w:rPr>
          <w:rFonts w:ascii="Arial" w:hAnsi="Arial" w:cs="Arial"/>
          <w:color w:val="000000"/>
        </w:rPr>
        <w:t xml:space="preserve"> </w:t>
      </w:r>
      <w:proofErr w:type="gramStart"/>
      <w:r w:rsidRPr="00DE3606">
        <w:rPr>
          <w:rFonts w:ascii="Arial" w:hAnsi="Arial" w:cs="Arial"/>
          <w:color w:val="000000"/>
        </w:rPr>
        <w:t>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25" w:name="l57"/>
      <w:bookmarkEnd w:id="25"/>
      <w:r w:rsidRPr="00DE3606">
        <w:rPr>
          <w:rFonts w:ascii="Arial" w:hAnsi="Arial" w:cs="Arial"/>
          <w:color w:val="000000"/>
        </w:rPr>
        <w:t>Советники Президента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Начальник Управления Президента Российской Федерации по вопросам государственной службы и кадров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6" w:anchor="l7" w:history="1">
        <w:r w:rsidRPr="00DE3606">
          <w:rPr>
            <w:rStyle w:val="a3"/>
            <w:rFonts w:ascii="Arial" w:hAnsi="Arial" w:cs="Arial"/>
            <w:color w:val="0066CC"/>
          </w:rPr>
          <w:t>от 31.12.2009 N 1187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Начальник Управления Президента Российской Федерации по государственным наградам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7" w:anchor="l7" w:history="1">
        <w:r w:rsidRPr="00DE3606">
          <w:rPr>
            <w:rStyle w:val="a3"/>
            <w:rFonts w:ascii="Arial" w:hAnsi="Arial" w:cs="Arial"/>
            <w:color w:val="0066CC"/>
          </w:rPr>
          <w:t>от 31.12.2009 N 1187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Начальник Управления Президента Российской Федерации по работе с обращениями граждан и организаций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</w:t>
      </w:r>
      <w:proofErr w:type="gramEnd"/>
      <w:r w:rsidRPr="00DE3606">
        <w:rPr>
          <w:rFonts w:ascii="Arial" w:hAnsi="Arial" w:cs="Arial"/>
          <w:color w:val="000000"/>
        </w:rPr>
        <w:t xml:space="preserve"> </w:t>
      </w:r>
      <w:proofErr w:type="gramStart"/>
      <w:r w:rsidRPr="00DE3606">
        <w:rPr>
          <w:rFonts w:ascii="Arial" w:hAnsi="Arial" w:cs="Arial"/>
          <w:color w:val="000000"/>
        </w:rPr>
        <w:t>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8" w:history="1">
        <w:r w:rsidRPr="00DE3606">
          <w:rPr>
            <w:rStyle w:val="a3"/>
            <w:rFonts w:ascii="Arial" w:hAnsi="Arial" w:cs="Arial"/>
            <w:color w:val="0066CC"/>
          </w:rPr>
          <w:t>от 21.06.2010 N 463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</w:t>
      </w:r>
      <w:bookmarkStart w:id="26" w:name="l80"/>
      <w:bookmarkEnd w:id="26"/>
      <w:r w:rsidRPr="00DE3606">
        <w:rPr>
          <w:rFonts w:ascii="Arial" w:hAnsi="Arial" w:cs="Arial"/>
          <w:color w:val="000000"/>
        </w:rPr>
        <w:t>Начальник Управления информационного и документационного обеспечения Президента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39" w:history="1">
        <w:r w:rsidRPr="00DE3606">
          <w:rPr>
            <w:rStyle w:val="a3"/>
            <w:rFonts w:ascii="Arial" w:hAnsi="Arial" w:cs="Arial"/>
            <w:color w:val="0066CC"/>
          </w:rPr>
          <w:t>от 17.03.2010 N 161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</w:t>
      </w:r>
      <w:bookmarkStart w:id="27" w:name="l43"/>
      <w:bookmarkEnd w:id="27"/>
      <w:r w:rsidRPr="00DE3606">
        <w:rPr>
          <w:rFonts w:ascii="Arial" w:hAnsi="Arial" w:cs="Arial"/>
          <w:color w:val="000000"/>
        </w:rPr>
        <w:t>Управляющий делами Президента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Генеральный прокурор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Председатель Следственного комитета Российской Федерации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0" w:anchor="l27" w:history="1">
        <w:r w:rsidRPr="00DE3606">
          <w:rPr>
            <w:rStyle w:val="a3"/>
            <w:rFonts w:ascii="Arial" w:hAnsi="Arial" w:cs="Arial"/>
            <w:color w:val="0066CC"/>
          </w:rPr>
          <w:t>от 07.12.2011 N 1013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Заместители Председателя Следственного комитета Российской Федерации</w:t>
      </w:r>
      <w:r w:rsidRPr="00DE3606">
        <w:rPr>
          <w:rFonts w:ascii="Arial" w:hAnsi="Arial" w:cs="Arial"/>
          <w:color w:val="000000"/>
        </w:rPr>
        <w:br/>
        <w:t>    (в ред</w:t>
      </w:r>
      <w:proofErr w:type="gramEnd"/>
      <w:r w:rsidRPr="00DE3606">
        <w:rPr>
          <w:rFonts w:ascii="Arial" w:hAnsi="Arial" w:cs="Arial"/>
          <w:color w:val="000000"/>
        </w:rPr>
        <w:t xml:space="preserve">. </w:t>
      </w:r>
      <w:proofErr w:type="gramStart"/>
      <w:r w:rsidRPr="00DE3606">
        <w:rPr>
          <w:rFonts w:ascii="Arial" w:hAnsi="Arial" w:cs="Arial"/>
          <w:color w:val="000000"/>
        </w:rPr>
        <w:t>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1" w:anchor="l27" w:history="1">
        <w:r w:rsidRPr="00DE3606">
          <w:rPr>
            <w:rStyle w:val="a3"/>
            <w:rFonts w:ascii="Arial" w:hAnsi="Arial" w:cs="Arial"/>
            <w:color w:val="0066CC"/>
          </w:rPr>
          <w:t>от 07.12.2011 N 1013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</w:t>
      </w:r>
      <w:bookmarkStart w:id="28" w:name="l75"/>
      <w:bookmarkEnd w:id="28"/>
      <w:r w:rsidRPr="00DE3606">
        <w:rPr>
          <w:rFonts w:ascii="Arial" w:hAnsi="Arial" w:cs="Arial"/>
          <w:color w:val="000000"/>
        </w:rPr>
        <w:t>Председатель Счетной палаты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Уполномоченный по правам человека в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Заместители начальника Государственно-правового управления Президента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Заместители начальника Контрольного управления Президента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Заместители Секретаря Совета Безопасности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29" w:name="l58"/>
      <w:bookmarkEnd w:id="29"/>
      <w:r w:rsidRPr="00DE3606">
        <w:rPr>
          <w:rFonts w:ascii="Arial" w:hAnsi="Arial" w:cs="Arial"/>
          <w:color w:val="000000"/>
        </w:rPr>
        <w:t>Председатели совещательных и консультативных органов при Президенте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30" w:name="l44"/>
      <w:bookmarkEnd w:id="30"/>
      <w:r w:rsidRPr="00DE3606">
        <w:rPr>
          <w:rFonts w:ascii="Arial" w:hAnsi="Arial" w:cs="Arial"/>
          <w:color w:val="000000"/>
        </w:rPr>
        <w:t>Полномочные представители Президента Российской Федерации в федеральных округах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Полномочный</w:t>
      </w:r>
      <w:proofErr w:type="gramEnd"/>
      <w:r w:rsidRPr="00DE3606">
        <w:rPr>
          <w:rFonts w:ascii="Arial" w:hAnsi="Arial" w:cs="Arial"/>
          <w:color w:val="000000"/>
        </w:rPr>
        <w:t xml:space="preserve"> представитель Президента Российской Федерации в Совете Федерации Федерального Собрания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Полномочный представитель Президента Российской Федерации в Государственной Думе Федерального Собрания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 xml:space="preserve">    Полномочный представитель Президента Российской </w:t>
      </w:r>
      <w:proofErr w:type="gramStart"/>
      <w:r w:rsidRPr="00DE3606">
        <w:rPr>
          <w:rFonts w:ascii="Arial" w:hAnsi="Arial" w:cs="Arial"/>
          <w:color w:val="000000"/>
        </w:rPr>
        <w:t>Федерации</w:t>
      </w:r>
      <w:proofErr w:type="gramEnd"/>
      <w:r w:rsidRPr="00DE3606">
        <w:rPr>
          <w:rFonts w:ascii="Arial" w:hAnsi="Arial" w:cs="Arial"/>
          <w:color w:val="000000"/>
        </w:rPr>
        <w:t xml:space="preserve"> в Конституционном Суде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Уполномоченный при Президенте Российской Федерации по правам ребенка</w:t>
      </w:r>
      <w:r w:rsidRPr="00DE3606">
        <w:rPr>
          <w:rFonts w:ascii="Arial" w:hAnsi="Arial" w:cs="Arial"/>
          <w:color w:val="000000"/>
        </w:rPr>
        <w:br/>
        <w:t>    </w:t>
      </w:r>
      <w:bookmarkStart w:id="31" w:name="l77"/>
      <w:bookmarkEnd w:id="31"/>
      <w:r w:rsidRPr="00DE3606">
        <w:rPr>
          <w:rFonts w:ascii="Arial" w:hAnsi="Arial" w:cs="Arial"/>
          <w:color w:val="000000"/>
        </w:rPr>
        <w:t>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2" w:anchor="l7" w:history="1">
        <w:r w:rsidRPr="00DE3606">
          <w:rPr>
            <w:rStyle w:val="a3"/>
            <w:rFonts w:ascii="Arial" w:hAnsi="Arial" w:cs="Arial"/>
            <w:color w:val="0066CC"/>
          </w:rPr>
          <w:t>от 31.12.2009 N 1187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Специальный представитель Президента Российской Федерации по взаимодействию с Форумом стран - экспортеров газа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3" w:history="1">
        <w:r w:rsidRPr="00DE3606">
          <w:rPr>
            <w:rStyle w:val="a3"/>
            <w:rFonts w:ascii="Arial" w:hAnsi="Arial" w:cs="Arial"/>
            <w:color w:val="0066CC"/>
          </w:rPr>
          <w:t>от 17.09.2013 N 812</w:t>
        </w:r>
      </w:hyperlink>
      <w:r w:rsidRPr="00DE3606">
        <w:rPr>
          <w:rFonts w:ascii="Arial" w:hAnsi="Arial" w:cs="Arial"/>
          <w:color w:val="000000"/>
        </w:rPr>
        <w:t>)</w:t>
      </w:r>
    </w:p>
    <w:p w:rsid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Специальный представитель Президента Российской Федерации по международному сотрудничеству в Арктике и Антарктике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 w:rsidR="001A1E75">
        <w:rPr>
          <w:rFonts w:ascii="Arial" w:hAnsi="Arial" w:cs="Arial"/>
          <w:color w:val="000000"/>
        </w:rPr>
        <w:t xml:space="preserve"> (</w:t>
      </w:r>
      <w:proofErr w:type="gramStart"/>
      <w:r w:rsidR="001A1E75">
        <w:rPr>
          <w:rFonts w:ascii="Arial" w:hAnsi="Arial" w:cs="Arial"/>
          <w:color w:val="000000"/>
        </w:rPr>
        <w:t>о</w:t>
      </w:r>
      <w:proofErr w:type="gramEnd"/>
      <w:r w:rsidR="001A1E75">
        <w:rPr>
          <w:rFonts w:ascii="Arial" w:hAnsi="Arial" w:cs="Arial"/>
          <w:color w:val="000000"/>
        </w:rPr>
        <w:t>т 25.02.2015 г. № 162)</w:t>
      </w:r>
      <w:r w:rsidRPr="00DE3606">
        <w:rPr>
          <w:rFonts w:ascii="Arial" w:hAnsi="Arial" w:cs="Arial"/>
          <w:color w:val="000000"/>
        </w:rPr>
        <w:br/>
        <w:t>  </w:t>
      </w:r>
    </w:p>
    <w:p w:rsidR="00DE3606" w:rsidRPr="00DE3606" w:rsidRDefault="00DE3606" w:rsidP="00DE3606">
      <w:pPr>
        <w:pStyle w:val="a4"/>
        <w:shd w:val="clear" w:color="auto" w:fill="FFFFFF"/>
        <w:spacing w:before="0" w:beforeAutospacing="0" w:after="0" w:afterAutospacing="0" w:line="216" w:lineRule="atLeast"/>
        <w:textAlignment w:val="top"/>
        <w:rPr>
          <w:rFonts w:ascii="Arial" w:hAnsi="Arial" w:cs="Arial"/>
          <w:color w:val="000000"/>
        </w:rPr>
      </w:pPr>
      <w:r w:rsidRPr="00DE3606">
        <w:rPr>
          <w:rFonts w:ascii="Arial" w:hAnsi="Arial" w:cs="Arial"/>
          <w:color w:val="000000"/>
        </w:rPr>
        <w:t>  </w:t>
      </w:r>
      <w:bookmarkStart w:id="32" w:name="l59"/>
      <w:bookmarkEnd w:id="32"/>
      <w:r w:rsidRPr="00DE3606">
        <w:rPr>
          <w:rFonts w:ascii="Arial" w:hAnsi="Arial" w:cs="Arial"/>
          <w:color w:val="000000"/>
        </w:rPr>
        <w:t>Полномочный представитель Правительства Российской Федерации в Совете Федерации Федерального Собрания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33" w:name="l45"/>
      <w:bookmarkEnd w:id="33"/>
      <w:r w:rsidRPr="00DE3606">
        <w:rPr>
          <w:rFonts w:ascii="Arial" w:hAnsi="Arial" w:cs="Arial"/>
          <w:color w:val="000000"/>
        </w:rPr>
        <w:t xml:space="preserve">Полномочный представитель Правительства Российской Федерации </w:t>
      </w:r>
      <w:proofErr w:type="gramStart"/>
      <w:r w:rsidRPr="00DE3606">
        <w:rPr>
          <w:rFonts w:ascii="Arial" w:hAnsi="Arial" w:cs="Arial"/>
          <w:color w:val="000000"/>
        </w:rPr>
        <w:t>в</w:t>
      </w:r>
      <w:proofErr w:type="gramEnd"/>
      <w:r w:rsidRPr="00DE3606">
        <w:rPr>
          <w:rFonts w:ascii="Arial" w:hAnsi="Arial" w:cs="Arial"/>
          <w:color w:val="000000"/>
        </w:rPr>
        <w:t xml:space="preserve"> Государственной Думе Федерального Собрания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Полномочный представитель Правительства Российской Федерации в Конституционном Суде Российской Федерации и Верховном Суде Российской Федерации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4" w:anchor="l42" w:history="1">
        <w:r w:rsidRPr="00DE3606">
          <w:rPr>
            <w:rStyle w:val="a3"/>
            <w:rFonts w:ascii="Arial" w:hAnsi="Arial" w:cs="Arial"/>
            <w:color w:val="0066CC"/>
          </w:rPr>
          <w:t>от 15.04.2014 N 333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Директора департаментов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Заместитель Председателя Конституционного Суда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Заместители Председателя Верховного Суда Российской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bookmarkStart w:id="34" w:name="l84"/>
      <w:bookmarkEnd w:id="34"/>
      <w:r w:rsidRPr="00DE3606">
        <w:rPr>
          <w:rFonts w:ascii="Arial" w:hAnsi="Arial" w:cs="Arial"/>
          <w:color w:val="000000"/>
        </w:rPr>
        <w:t>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35" w:name="l60"/>
      <w:bookmarkEnd w:id="35"/>
      <w:r w:rsidRPr="00DE3606">
        <w:rPr>
          <w:rFonts w:ascii="Arial" w:hAnsi="Arial" w:cs="Arial"/>
          <w:color w:val="000000"/>
        </w:rPr>
        <w:t>Абзац 34 - Утратил силу</w:t>
      </w:r>
      <w:proofErr w:type="gramStart"/>
      <w:r w:rsidRPr="00DE3606">
        <w:rPr>
          <w:rFonts w:ascii="Arial" w:hAnsi="Arial" w:cs="Arial"/>
          <w:color w:val="000000"/>
        </w:rPr>
        <w:t>.</w:t>
      </w:r>
      <w:proofErr w:type="gramEnd"/>
      <w:r w:rsidRPr="00DE3606">
        <w:rPr>
          <w:rFonts w:ascii="Arial" w:hAnsi="Arial" w:cs="Arial"/>
          <w:color w:val="000000"/>
        </w:rPr>
        <w:br/>
        <w:t>    (</w:t>
      </w:r>
      <w:proofErr w:type="gramStart"/>
      <w:r w:rsidRPr="00DE3606">
        <w:rPr>
          <w:rFonts w:ascii="Arial" w:hAnsi="Arial" w:cs="Arial"/>
          <w:color w:val="000000"/>
        </w:rPr>
        <w:t>в</w:t>
      </w:r>
      <w:proofErr w:type="gramEnd"/>
      <w:r w:rsidRPr="00DE3606">
        <w:rPr>
          <w:rFonts w:ascii="Arial" w:hAnsi="Arial" w:cs="Arial"/>
          <w:color w:val="000000"/>
        </w:rPr>
        <w:t xml:space="preserve">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5" w:anchor="l42" w:history="1">
        <w:r w:rsidRPr="00DE3606">
          <w:rPr>
            <w:rStyle w:val="a3"/>
            <w:rFonts w:ascii="Arial" w:hAnsi="Arial" w:cs="Arial"/>
            <w:color w:val="0066CC"/>
          </w:rPr>
          <w:t>от 15.04.2014 N 333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</w:t>
      </w:r>
      <w:bookmarkStart w:id="36" w:name="l46"/>
      <w:bookmarkEnd w:id="36"/>
      <w:r w:rsidRPr="00DE3606">
        <w:rPr>
          <w:rFonts w:ascii="Arial" w:hAnsi="Arial" w:cs="Arial"/>
          <w:color w:val="000000"/>
        </w:rPr>
        <w:t>Генеральный директор Судебного департамента при Верховном Суде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Судья-секретарь Конституционного Суда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Председатель Центрального банка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Начальник Главного управления специальных программ Президента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Руководитель Секретариата Председателя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Руководитель Секретариата</w:t>
      </w:r>
      <w:proofErr w:type="gramStart"/>
      <w:r w:rsidRPr="00DE3606">
        <w:rPr>
          <w:rFonts w:ascii="Arial" w:hAnsi="Arial" w:cs="Arial"/>
          <w:color w:val="000000"/>
        </w:rPr>
        <w:t xml:space="preserve"> П</w:t>
      </w:r>
      <w:proofErr w:type="gramEnd"/>
      <w:r w:rsidRPr="00DE3606">
        <w:rPr>
          <w:rFonts w:ascii="Arial" w:hAnsi="Arial" w:cs="Arial"/>
          <w:color w:val="000000"/>
        </w:rPr>
        <w:t>ервого заместителя Председателя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37" w:name="l81"/>
      <w:bookmarkEnd w:id="37"/>
      <w:r w:rsidRPr="00DE3606">
        <w:rPr>
          <w:rFonts w:ascii="Arial" w:hAnsi="Arial" w:cs="Arial"/>
          <w:color w:val="000000"/>
        </w:rPr>
        <w:t>Руководитель Секретариата Заместителя Председателя Правительства Российской Федерации - Руководителя Аппарата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6" w:history="1">
        <w:r w:rsidRPr="00DE3606">
          <w:rPr>
            <w:rStyle w:val="a3"/>
            <w:rFonts w:ascii="Arial" w:hAnsi="Arial" w:cs="Arial"/>
            <w:color w:val="0066CC"/>
          </w:rPr>
          <w:t>от 21.06.2010 N 463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Руководитель Секретариата Заместителя Председателя Правительства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7" w:history="1">
        <w:r w:rsidRPr="00DE3606">
          <w:rPr>
            <w:rStyle w:val="a3"/>
            <w:rFonts w:ascii="Arial" w:hAnsi="Arial" w:cs="Arial"/>
            <w:color w:val="0066CC"/>
          </w:rPr>
          <w:t>от 21.06.2010 N 463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Руководитель Секретариата Заместителя Председателя Правительства Российской Федерации - Министра финансов Российской Федерации</w:t>
      </w:r>
      <w:r w:rsidRPr="00DE3606">
        <w:rPr>
          <w:rFonts w:ascii="Arial" w:hAnsi="Arial" w:cs="Arial"/>
          <w:color w:val="000000"/>
        </w:rPr>
        <w:br/>
        <w:t>    </w:t>
      </w:r>
      <w:bookmarkStart w:id="38" w:name="l82"/>
      <w:bookmarkEnd w:id="38"/>
      <w:r w:rsidRPr="00DE3606">
        <w:rPr>
          <w:rFonts w:ascii="Arial" w:hAnsi="Arial" w:cs="Arial"/>
          <w:color w:val="000000"/>
        </w:rPr>
        <w:t>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8" w:history="1">
        <w:r w:rsidRPr="00DE3606">
          <w:rPr>
            <w:rStyle w:val="a3"/>
            <w:rFonts w:ascii="Arial" w:hAnsi="Arial" w:cs="Arial"/>
            <w:color w:val="0066CC"/>
          </w:rPr>
          <w:t>от 21.06.2010 N 463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</w:t>
      </w:r>
      <w:bookmarkStart w:id="39" w:name="l61"/>
      <w:bookmarkEnd w:id="39"/>
      <w:r w:rsidRPr="00DE3606">
        <w:rPr>
          <w:rFonts w:ascii="Arial" w:hAnsi="Arial" w:cs="Arial"/>
          <w:color w:val="000000"/>
        </w:rPr>
        <w:t>Судьи Конституционного Суда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Судьи Верховного Суда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40" w:name="l47"/>
      <w:bookmarkEnd w:id="40"/>
      <w:r w:rsidRPr="00DE3606">
        <w:rPr>
          <w:rFonts w:ascii="Arial" w:hAnsi="Arial" w:cs="Arial"/>
          <w:color w:val="000000"/>
        </w:rPr>
        <w:t>Абзац 46 - Утратил силу</w:t>
      </w:r>
      <w:proofErr w:type="gramStart"/>
      <w:r w:rsidRPr="00DE3606">
        <w:rPr>
          <w:rFonts w:ascii="Arial" w:hAnsi="Arial" w:cs="Arial"/>
          <w:color w:val="000000"/>
        </w:rPr>
        <w:t>.</w:t>
      </w:r>
      <w:proofErr w:type="gramEnd"/>
      <w:r w:rsidRPr="00DE3606">
        <w:rPr>
          <w:rFonts w:ascii="Arial" w:hAnsi="Arial" w:cs="Arial"/>
          <w:color w:val="000000"/>
        </w:rPr>
        <w:br/>
        <w:t>    (</w:t>
      </w:r>
      <w:proofErr w:type="gramStart"/>
      <w:r w:rsidRPr="00DE3606">
        <w:rPr>
          <w:rFonts w:ascii="Arial" w:hAnsi="Arial" w:cs="Arial"/>
          <w:color w:val="000000"/>
        </w:rPr>
        <w:t>в</w:t>
      </w:r>
      <w:proofErr w:type="gramEnd"/>
      <w:r w:rsidRPr="00DE3606">
        <w:rPr>
          <w:rFonts w:ascii="Arial" w:hAnsi="Arial" w:cs="Arial"/>
          <w:color w:val="000000"/>
        </w:rPr>
        <w:t xml:space="preserve">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49" w:anchor="l42" w:history="1">
        <w:r w:rsidRPr="00DE3606">
          <w:rPr>
            <w:rStyle w:val="a3"/>
            <w:rFonts w:ascii="Arial" w:hAnsi="Arial" w:cs="Arial"/>
            <w:color w:val="0066CC"/>
          </w:rPr>
          <w:t>от 15.04.2014 N 333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Аудиторы Счетной палаты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Председатель Российского фонда федерального имущества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Директор Федерального фонда обязательного медицинского страхования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Председатель Фонда социального страхования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 xml:space="preserve">    Председатель правления Пенсионного фонда Российской </w:t>
      </w:r>
      <w:proofErr w:type="gramStart"/>
      <w:r w:rsidRPr="00DE3606">
        <w:rPr>
          <w:rFonts w:ascii="Arial" w:hAnsi="Arial" w:cs="Arial"/>
          <w:color w:val="000000"/>
        </w:rPr>
        <w:t>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Председатель Центральной избирательной комиссии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41" w:name="l85"/>
      <w:bookmarkEnd w:id="41"/>
      <w:r w:rsidRPr="00DE3606">
        <w:rPr>
          <w:rFonts w:ascii="Arial" w:hAnsi="Arial" w:cs="Arial"/>
          <w:color w:val="000000"/>
        </w:rPr>
        <w:t>Секретарь Центральной избирательной комиссии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42" w:name="l48"/>
      <w:bookmarkEnd w:id="42"/>
      <w:r w:rsidRPr="00DE3606">
        <w:rPr>
          <w:rFonts w:ascii="Arial" w:hAnsi="Arial" w:cs="Arial"/>
          <w:color w:val="000000"/>
        </w:rPr>
        <w:t>Руководитель Секретариата Председателя Совета Федерации Федерального Собрания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Председатели комитетов и комиссий Совета Федерации Федерального Собрания Российской Федерации и их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</w:r>
      <w:r w:rsidRPr="00DE3606">
        <w:rPr>
          <w:rFonts w:ascii="Arial" w:hAnsi="Arial" w:cs="Arial"/>
          <w:color w:val="000000"/>
        </w:rPr>
        <w:lastRenderedPageBreak/>
        <w:t>    Председатели комитетов и комиссий Государственной Думы Федерального Собрания Российской Федерации и их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Руководители фракций и депутатских групп Государственной Думы Федерального Собрания</w:t>
      </w:r>
      <w:proofErr w:type="gramEnd"/>
      <w:r w:rsidRPr="00DE3606">
        <w:rPr>
          <w:rFonts w:ascii="Arial" w:hAnsi="Arial" w:cs="Arial"/>
          <w:color w:val="000000"/>
        </w:rPr>
        <w:t xml:space="preserve"> </w:t>
      </w:r>
      <w:proofErr w:type="gramStart"/>
      <w:r w:rsidRPr="00DE3606">
        <w:rPr>
          <w:rFonts w:ascii="Arial" w:hAnsi="Arial" w:cs="Arial"/>
          <w:color w:val="000000"/>
        </w:rPr>
        <w:t>Российской Федерации и их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43" w:name="l62"/>
      <w:bookmarkEnd w:id="43"/>
      <w:r w:rsidRPr="00DE3606">
        <w:rPr>
          <w:rFonts w:ascii="Arial" w:hAnsi="Arial" w:cs="Arial"/>
          <w:color w:val="000000"/>
        </w:rPr>
        <w:t>Члены Совета Федерации Федерального Собрания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Депутаты Государственной Думы Федерального Собрания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44" w:name="l49"/>
      <w:bookmarkEnd w:id="44"/>
      <w:r w:rsidRPr="00DE3606">
        <w:rPr>
          <w:rFonts w:ascii="Arial" w:hAnsi="Arial" w:cs="Arial"/>
          <w:color w:val="000000"/>
        </w:rPr>
        <w:t>Руководитель Аппарата Совета Федерации Федерального Собрания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Руководитель Аппарата Государственной Думы Федерального Собрания Российской Федерации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Председатели законодательных (представительных) органов государственной власти субъектов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Руководители органов исполнительной власти субъектов Российской Федерации и их заместители</w:t>
      </w:r>
      <w:proofErr w:type="gramEnd"/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proofErr w:type="gramStart"/>
      <w:r w:rsidRPr="00DE3606">
        <w:rPr>
          <w:rFonts w:ascii="Arial" w:hAnsi="Arial" w:cs="Arial"/>
          <w:color w:val="000000"/>
        </w:rPr>
        <w:t>Главнокомандующие видами Вооруженных Сил Российской Федерации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45" w:name="l63"/>
      <w:bookmarkEnd w:id="45"/>
      <w:r w:rsidRPr="00DE3606">
        <w:rPr>
          <w:rFonts w:ascii="Arial" w:hAnsi="Arial" w:cs="Arial"/>
          <w:color w:val="000000"/>
        </w:rPr>
        <w:t>Главный государственный инспектор Российской Федерации по пожарному надзору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Государственный секретарь Союзного государства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Генеральный секретарь Евразийского экономического сообщества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50" w:history="1">
        <w:r w:rsidRPr="00DE3606">
          <w:rPr>
            <w:rStyle w:val="a3"/>
            <w:rFonts w:ascii="Arial" w:hAnsi="Arial" w:cs="Arial"/>
            <w:color w:val="0066CC"/>
          </w:rPr>
          <w:t>от 21.06.2010 N 463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</w:t>
      </w:r>
      <w:bookmarkStart w:id="46" w:name="l50"/>
      <w:bookmarkEnd w:id="46"/>
      <w:r w:rsidRPr="00DE3606">
        <w:rPr>
          <w:rFonts w:ascii="Arial" w:hAnsi="Arial" w:cs="Arial"/>
          <w:color w:val="000000"/>
        </w:rPr>
        <w:t>Главный военный эксперт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Генеральный директор Информационного телеграфного агентства России (ИТАР-ТАСС)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Руководитель</w:t>
      </w:r>
      <w:proofErr w:type="gramEnd"/>
      <w:r w:rsidRPr="00DE3606">
        <w:rPr>
          <w:rFonts w:ascii="Arial" w:hAnsi="Arial" w:cs="Arial"/>
          <w:color w:val="000000"/>
        </w:rPr>
        <w:t xml:space="preserve"> - главный редактор федерального государственного унитарного предприятия "Российское агентство международной информации "РИА Новости" и его заместители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51" w:history="1">
        <w:r w:rsidRPr="00DE3606">
          <w:rPr>
            <w:rStyle w:val="a3"/>
            <w:rFonts w:ascii="Arial" w:hAnsi="Arial" w:cs="Arial"/>
            <w:color w:val="0066CC"/>
          </w:rPr>
          <w:t>от 08.10.2007 N 654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   </w:t>
      </w:r>
      <w:bookmarkStart w:id="47" w:name="l67"/>
      <w:bookmarkEnd w:id="47"/>
      <w:r w:rsidRPr="00DE3606">
        <w:rPr>
          <w:rFonts w:ascii="Arial" w:hAnsi="Arial" w:cs="Arial"/>
          <w:color w:val="000000"/>
        </w:rPr>
        <w:t>Председатель Межгосударственной телерадиокомпании "Мир"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48" w:name="l66"/>
      <w:bookmarkEnd w:id="48"/>
      <w:r w:rsidRPr="00DE3606">
        <w:rPr>
          <w:rFonts w:ascii="Arial" w:hAnsi="Arial" w:cs="Arial"/>
          <w:color w:val="000000"/>
        </w:rPr>
        <w:t>Ответственный секретарь Парламентского Собрания Союза Беларуси и России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r w:rsidRPr="00DE3606">
        <w:rPr>
          <w:rFonts w:ascii="Arial" w:hAnsi="Arial" w:cs="Arial"/>
          <w:color w:val="000000"/>
        </w:rPr>
        <w:br/>
        <w:t>    </w:t>
      </w:r>
      <w:bookmarkStart w:id="49" w:name="l65"/>
      <w:bookmarkEnd w:id="49"/>
      <w:r w:rsidRPr="00DE3606">
        <w:rPr>
          <w:rFonts w:ascii="Arial" w:hAnsi="Arial" w:cs="Arial"/>
          <w:color w:val="000000"/>
        </w:rPr>
        <w:t>(в ред. Постановления Правительства РФ</w:t>
      </w:r>
      <w:r w:rsidRPr="00DE3606">
        <w:rPr>
          <w:rStyle w:val="apple-converted-space"/>
          <w:rFonts w:ascii="Arial" w:hAnsi="Arial" w:cs="Arial"/>
          <w:color w:val="000000"/>
        </w:rPr>
        <w:t> </w:t>
      </w:r>
      <w:hyperlink r:id="rId52" w:history="1">
        <w:r w:rsidRPr="00DE3606">
          <w:rPr>
            <w:rStyle w:val="a3"/>
            <w:rFonts w:ascii="Arial" w:hAnsi="Arial" w:cs="Arial"/>
            <w:color w:val="0066CC"/>
          </w:rPr>
          <w:t>от 14.07.2006 N 436</w:t>
        </w:r>
      </w:hyperlink>
      <w:r w:rsidRPr="00DE3606">
        <w:rPr>
          <w:rFonts w:ascii="Arial" w:hAnsi="Arial" w:cs="Arial"/>
          <w:color w:val="000000"/>
        </w:rPr>
        <w:t>)</w:t>
      </w:r>
      <w:r w:rsidRPr="00DE3606">
        <w:rPr>
          <w:rFonts w:ascii="Arial" w:hAnsi="Arial" w:cs="Arial"/>
          <w:color w:val="000000"/>
        </w:rPr>
        <w:br/>
        <w:t> </w:t>
      </w:r>
    </w:p>
    <w:p w:rsidR="009B312E" w:rsidRPr="00DE3606" w:rsidRDefault="009B312E" w:rsidP="00DE3606">
      <w:pPr>
        <w:rPr>
          <w:sz w:val="24"/>
          <w:szCs w:val="24"/>
        </w:rPr>
      </w:pPr>
    </w:p>
    <w:sectPr w:rsidR="009B312E" w:rsidRPr="00DE3606" w:rsidSect="009B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D2"/>
    <w:rsid w:val="001A1E75"/>
    <w:rsid w:val="008B6391"/>
    <w:rsid w:val="009B312E"/>
    <w:rsid w:val="00D36BD2"/>
    <w:rsid w:val="00D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2E"/>
  </w:style>
  <w:style w:type="paragraph" w:styleId="2">
    <w:name w:val="heading 2"/>
    <w:basedOn w:val="a"/>
    <w:link w:val="20"/>
    <w:uiPriority w:val="9"/>
    <w:qFormat/>
    <w:rsid w:val="00D3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6B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211030?l0" TargetMode="External"/><Relationship Id="rId18" Type="http://schemas.openxmlformats.org/officeDocument/2006/relationships/hyperlink" Target="http://www.referent.ru/1/2321" TargetMode="External"/><Relationship Id="rId26" Type="http://schemas.openxmlformats.org/officeDocument/2006/relationships/hyperlink" Target="http://www.referent.ru/1/147849?l0" TargetMode="External"/><Relationship Id="rId39" Type="http://schemas.openxmlformats.org/officeDocument/2006/relationships/hyperlink" Target="http://www.referent.ru/1/152034?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ferent.ru/1/112041?l0" TargetMode="External"/><Relationship Id="rId34" Type="http://schemas.openxmlformats.org/officeDocument/2006/relationships/hyperlink" Target="http://www.referent.ru/1/127729?l64" TargetMode="External"/><Relationship Id="rId42" Type="http://schemas.openxmlformats.org/officeDocument/2006/relationships/hyperlink" Target="http://www.referent.ru/1/147849?l7" TargetMode="External"/><Relationship Id="rId47" Type="http://schemas.openxmlformats.org/officeDocument/2006/relationships/hyperlink" Target="http://www.referent.ru/1/157869?l0" TargetMode="External"/><Relationship Id="rId50" Type="http://schemas.openxmlformats.org/officeDocument/2006/relationships/hyperlink" Target="http://www.referent.ru/1/157869?l0" TargetMode="External"/><Relationship Id="rId7" Type="http://schemas.openxmlformats.org/officeDocument/2006/relationships/hyperlink" Target="http://www.referent.ru/1/127729?l0" TargetMode="External"/><Relationship Id="rId12" Type="http://schemas.openxmlformats.org/officeDocument/2006/relationships/hyperlink" Target="http://www.referent.ru/1/157869?l0" TargetMode="External"/><Relationship Id="rId17" Type="http://schemas.openxmlformats.org/officeDocument/2006/relationships/hyperlink" Target="http://www.referent.ru/1/3263" TargetMode="External"/><Relationship Id="rId25" Type="http://schemas.openxmlformats.org/officeDocument/2006/relationships/hyperlink" Target="http://www.referent.ru/1/135782?l0" TargetMode="External"/><Relationship Id="rId33" Type="http://schemas.openxmlformats.org/officeDocument/2006/relationships/hyperlink" Target="http://www.referent.ru/1/121458?l12" TargetMode="External"/><Relationship Id="rId38" Type="http://schemas.openxmlformats.org/officeDocument/2006/relationships/hyperlink" Target="http://www.referent.ru/1/157869?l0" TargetMode="External"/><Relationship Id="rId46" Type="http://schemas.openxmlformats.org/officeDocument/2006/relationships/hyperlink" Target="http://www.referent.ru/1/157869?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21458?l12" TargetMode="External"/><Relationship Id="rId20" Type="http://schemas.openxmlformats.org/officeDocument/2006/relationships/hyperlink" Target="http://www.referent.ru/1/95344?l0" TargetMode="External"/><Relationship Id="rId29" Type="http://schemas.openxmlformats.org/officeDocument/2006/relationships/hyperlink" Target="http://www.referent.ru/1/211030?l27" TargetMode="External"/><Relationship Id="rId41" Type="http://schemas.openxmlformats.org/officeDocument/2006/relationships/hyperlink" Target="http://www.referent.ru/1/211030?l27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ferent.ru/1/112041?l0" TargetMode="External"/><Relationship Id="rId11" Type="http://schemas.openxmlformats.org/officeDocument/2006/relationships/hyperlink" Target="http://www.referent.ru/1/147849?l0" TargetMode="External"/><Relationship Id="rId24" Type="http://schemas.openxmlformats.org/officeDocument/2006/relationships/hyperlink" Target="http://www.referent.ru/1/128066?l0" TargetMode="External"/><Relationship Id="rId32" Type="http://schemas.openxmlformats.org/officeDocument/2006/relationships/hyperlink" Target="http://www.referent.ru/1/121458?l12" TargetMode="External"/><Relationship Id="rId37" Type="http://schemas.openxmlformats.org/officeDocument/2006/relationships/hyperlink" Target="http://www.referent.ru/1/147849?l7" TargetMode="External"/><Relationship Id="rId40" Type="http://schemas.openxmlformats.org/officeDocument/2006/relationships/hyperlink" Target="http://www.referent.ru/1/211030?l27" TargetMode="External"/><Relationship Id="rId45" Type="http://schemas.openxmlformats.org/officeDocument/2006/relationships/hyperlink" Target="http://www.referent.ru/1/230381?l4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referent.ru/1/95344?l0" TargetMode="External"/><Relationship Id="rId15" Type="http://schemas.openxmlformats.org/officeDocument/2006/relationships/hyperlink" Target="http://www.referent.ru/1/230381?l0" TargetMode="External"/><Relationship Id="rId23" Type="http://schemas.openxmlformats.org/officeDocument/2006/relationships/hyperlink" Target="http://www.referent.ru/1/121458?l0" TargetMode="External"/><Relationship Id="rId28" Type="http://schemas.openxmlformats.org/officeDocument/2006/relationships/hyperlink" Target="http://www.referent.ru/1/157869?l0" TargetMode="External"/><Relationship Id="rId36" Type="http://schemas.openxmlformats.org/officeDocument/2006/relationships/hyperlink" Target="http://www.referent.ru/1/147849?l7" TargetMode="External"/><Relationship Id="rId49" Type="http://schemas.openxmlformats.org/officeDocument/2006/relationships/hyperlink" Target="http://www.referent.ru/1/230381?l42" TargetMode="External"/><Relationship Id="rId10" Type="http://schemas.openxmlformats.org/officeDocument/2006/relationships/hyperlink" Target="http://www.referent.ru/1/135782?l0" TargetMode="External"/><Relationship Id="rId19" Type="http://schemas.openxmlformats.org/officeDocument/2006/relationships/hyperlink" Target="http://www.referent.ru/1/42870" TargetMode="External"/><Relationship Id="rId31" Type="http://schemas.openxmlformats.org/officeDocument/2006/relationships/hyperlink" Target="http://www.referent.ru/1/230381?l42" TargetMode="External"/><Relationship Id="rId44" Type="http://schemas.openxmlformats.org/officeDocument/2006/relationships/hyperlink" Target="http://www.referent.ru/1/230381?l42" TargetMode="External"/><Relationship Id="rId52" Type="http://schemas.openxmlformats.org/officeDocument/2006/relationships/hyperlink" Target="http://www.referent.ru/1/95344?l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128066?l0" TargetMode="External"/><Relationship Id="rId14" Type="http://schemas.openxmlformats.org/officeDocument/2006/relationships/hyperlink" Target="http://www.referent.ru/1/218672?l0" TargetMode="External"/><Relationship Id="rId22" Type="http://schemas.openxmlformats.org/officeDocument/2006/relationships/hyperlink" Target="http://www.referent.ru/1/127729?l0" TargetMode="External"/><Relationship Id="rId27" Type="http://schemas.openxmlformats.org/officeDocument/2006/relationships/hyperlink" Target="http://www.referent.ru/1/152034?l0" TargetMode="External"/><Relationship Id="rId30" Type="http://schemas.openxmlformats.org/officeDocument/2006/relationships/hyperlink" Target="http://www.referent.ru/1/218672?l0" TargetMode="External"/><Relationship Id="rId35" Type="http://schemas.openxmlformats.org/officeDocument/2006/relationships/hyperlink" Target="http://www.referent.ru/1/127729?l64" TargetMode="External"/><Relationship Id="rId43" Type="http://schemas.openxmlformats.org/officeDocument/2006/relationships/hyperlink" Target="http://www.referent.ru/1/218672?l0" TargetMode="External"/><Relationship Id="rId48" Type="http://schemas.openxmlformats.org/officeDocument/2006/relationships/hyperlink" Target="http://www.referent.ru/1/157869?l0" TargetMode="External"/><Relationship Id="rId8" Type="http://schemas.openxmlformats.org/officeDocument/2006/relationships/hyperlink" Target="http://www.referent.ru/1/121458?l0" TargetMode="External"/><Relationship Id="rId51" Type="http://schemas.openxmlformats.org/officeDocument/2006/relationships/hyperlink" Target="http://www.referent.ru/1/112041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</dc:creator>
  <cp:lastModifiedBy>Krylova</cp:lastModifiedBy>
  <cp:revision>2</cp:revision>
  <cp:lastPrinted>2015-03-03T07:13:00Z</cp:lastPrinted>
  <dcterms:created xsi:type="dcterms:W3CDTF">2015-03-03T06:55:00Z</dcterms:created>
  <dcterms:modified xsi:type="dcterms:W3CDTF">2015-03-03T07:18:00Z</dcterms:modified>
</cp:coreProperties>
</file>